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D" w:rsidRPr="00685A04" w:rsidRDefault="008936DD">
      <w:pPr>
        <w:rPr>
          <w:rFonts w:ascii="Verdana" w:hAnsi="Verdana"/>
          <w:color w:val="2B2D33"/>
          <w:sz w:val="30"/>
          <w:szCs w:val="30"/>
          <w:lang w:val="en-US"/>
        </w:rPr>
      </w:pPr>
      <w:r w:rsidRPr="00685A04">
        <w:rPr>
          <w:rFonts w:ascii="Verdana" w:hAnsi="Verdana"/>
          <w:color w:val="2B2D33"/>
          <w:sz w:val="30"/>
          <w:szCs w:val="30"/>
          <w:lang w:val="en-US"/>
        </w:rPr>
        <w:t>Services -</w:t>
      </w:r>
      <w:r w:rsidRPr="00685A04">
        <w:rPr>
          <w:rStyle w:val="apple-converted-space"/>
          <w:rFonts w:ascii="Verdana" w:hAnsi="Verdana"/>
          <w:color w:val="2B2D33"/>
          <w:sz w:val="30"/>
          <w:szCs w:val="30"/>
          <w:lang w:val="en-US"/>
        </w:rPr>
        <w:t> </w:t>
      </w:r>
      <w:r w:rsidRPr="00685A04">
        <w:rPr>
          <w:rFonts w:ascii="Verdana" w:hAnsi="Verdana"/>
          <w:color w:val="2B2D33"/>
          <w:sz w:val="30"/>
          <w:szCs w:val="30"/>
          <w:lang w:val="en-US"/>
        </w:rPr>
        <w:t>AVEVE-Wired-with-</w:t>
      </w:r>
      <w:proofErr w:type="spellStart"/>
      <w:r w:rsidRPr="00685A04">
        <w:rPr>
          <w:rFonts w:ascii="Verdana" w:hAnsi="Verdana"/>
          <w:color w:val="2B2D33"/>
          <w:sz w:val="30"/>
          <w:szCs w:val="30"/>
          <w:lang w:val="en-US"/>
        </w:rPr>
        <w:t>healthcheck</w:t>
      </w:r>
      <w:proofErr w:type="spellEnd"/>
    </w:p>
    <w:p w:rsidR="008936DD" w:rsidRDefault="008936DD">
      <w:pPr>
        <w:rPr>
          <w:rFonts w:ascii="Verdana" w:hAnsi="Verdana"/>
          <w:color w:val="2B2D33"/>
          <w:sz w:val="30"/>
          <w:szCs w:val="30"/>
        </w:rPr>
      </w:pPr>
      <w:r>
        <w:rPr>
          <w:noProof/>
          <w:lang w:eastAsia="nl-BE"/>
        </w:rPr>
        <w:drawing>
          <wp:inline distT="0" distB="0" distL="0" distR="0" wp14:anchorId="6B7FDE2F" wp14:editId="4EA36BE6">
            <wp:extent cx="5760720" cy="1252464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DD" w:rsidRDefault="008936DD">
      <w:pPr>
        <w:rPr>
          <w:rFonts w:ascii="Verdana" w:hAnsi="Verdana"/>
          <w:color w:val="2B2D33"/>
          <w:sz w:val="30"/>
          <w:szCs w:val="30"/>
        </w:rPr>
      </w:pPr>
      <w:r>
        <w:rPr>
          <w:noProof/>
          <w:lang w:eastAsia="nl-BE"/>
        </w:rPr>
        <w:drawing>
          <wp:inline distT="0" distB="0" distL="0" distR="0" wp14:anchorId="2AA8AF91" wp14:editId="6DA87E48">
            <wp:extent cx="5760720" cy="160217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DD" w:rsidRDefault="008936DD">
      <w:pPr>
        <w:rPr>
          <w:rFonts w:ascii="Verdana" w:hAnsi="Verdana"/>
          <w:color w:val="2B2D33"/>
          <w:sz w:val="30"/>
          <w:szCs w:val="30"/>
        </w:rPr>
      </w:pPr>
      <w:r>
        <w:rPr>
          <w:noProof/>
          <w:lang w:eastAsia="nl-BE"/>
        </w:rPr>
        <w:drawing>
          <wp:inline distT="0" distB="0" distL="0" distR="0" wp14:anchorId="4A1326BF" wp14:editId="33D9AE56">
            <wp:extent cx="5760720" cy="156665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DD" w:rsidRDefault="008936DD">
      <w:pPr>
        <w:rPr>
          <w:rFonts w:ascii="Verdana" w:hAnsi="Verdana"/>
          <w:color w:val="2B2D33"/>
          <w:sz w:val="30"/>
          <w:szCs w:val="30"/>
        </w:rPr>
      </w:pPr>
      <w:r>
        <w:rPr>
          <w:noProof/>
          <w:lang w:eastAsia="nl-BE"/>
        </w:rPr>
        <w:drawing>
          <wp:inline distT="0" distB="0" distL="0" distR="0" wp14:anchorId="12275609" wp14:editId="70ECEACE">
            <wp:extent cx="5760720" cy="240571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75B8656" wp14:editId="76D924DF">
            <wp:extent cx="5760720" cy="946238"/>
            <wp:effectExtent l="0" t="0" r="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DD" w:rsidRPr="008936DD" w:rsidRDefault="008936DD">
      <w:pPr>
        <w:rPr>
          <w:rFonts w:ascii="Verdana" w:hAnsi="Verdana"/>
          <w:color w:val="2B2D33"/>
          <w:sz w:val="30"/>
          <w:szCs w:val="30"/>
          <w:lang w:val="en-US"/>
        </w:rPr>
      </w:pPr>
      <w:r w:rsidRPr="008936DD">
        <w:rPr>
          <w:rFonts w:ascii="Verdana" w:hAnsi="Verdana"/>
          <w:color w:val="2B2D33"/>
          <w:sz w:val="30"/>
          <w:szCs w:val="30"/>
          <w:lang w:val="en-US"/>
        </w:rPr>
        <w:lastRenderedPageBreak/>
        <w:t>Services -</w:t>
      </w:r>
      <w:r w:rsidRPr="008936DD">
        <w:rPr>
          <w:rStyle w:val="apple-converted-space"/>
          <w:rFonts w:ascii="Verdana" w:hAnsi="Verdana"/>
          <w:color w:val="2B2D33"/>
          <w:sz w:val="30"/>
          <w:szCs w:val="30"/>
          <w:lang w:val="en-US"/>
        </w:rPr>
        <w:t> </w:t>
      </w:r>
      <w:proofErr w:type="spellStart"/>
      <w:r w:rsidRPr="008936DD">
        <w:rPr>
          <w:rFonts w:ascii="Verdana" w:hAnsi="Verdana"/>
          <w:color w:val="2B2D33"/>
          <w:sz w:val="30"/>
          <w:szCs w:val="30"/>
          <w:lang w:val="en-US"/>
        </w:rPr>
        <w:t>Wired_Health</w:t>
      </w:r>
      <w:proofErr w:type="spellEnd"/>
      <w:r w:rsidRPr="008936DD">
        <w:rPr>
          <w:rFonts w:ascii="Verdana" w:hAnsi="Verdana"/>
          <w:color w:val="2B2D33"/>
          <w:sz w:val="30"/>
          <w:szCs w:val="30"/>
          <w:lang w:val="en-US"/>
        </w:rPr>
        <w:t>-check-AVEVE</w:t>
      </w:r>
    </w:p>
    <w:p w:rsidR="008936DD" w:rsidRDefault="008936DD">
      <w:r>
        <w:rPr>
          <w:noProof/>
          <w:lang w:eastAsia="nl-BE"/>
        </w:rPr>
        <w:drawing>
          <wp:inline distT="0" distB="0" distL="0" distR="0" wp14:anchorId="28CB02C2" wp14:editId="6D7A7310">
            <wp:extent cx="5760720" cy="18177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DD" w:rsidRDefault="008936DD"/>
    <w:p w:rsidR="008936DD" w:rsidRDefault="008936DD">
      <w:r>
        <w:rPr>
          <w:noProof/>
          <w:lang w:eastAsia="nl-BE"/>
        </w:rPr>
        <w:drawing>
          <wp:inline distT="0" distB="0" distL="0" distR="0" wp14:anchorId="24C07FA4" wp14:editId="40A9D2E3">
            <wp:extent cx="5760720" cy="1557464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DD" w:rsidRDefault="008936DD"/>
    <w:p w:rsidR="00685A04" w:rsidRDefault="00685A04"/>
    <w:p w:rsidR="00685A04" w:rsidRDefault="00685A04"/>
    <w:p w:rsidR="00490AB1" w:rsidRDefault="00490AB1"/>
    <w:p w:rsidR="00490AB1" w:rsidRDefault="00490AB1"/>
    <w:p w:rsidR="00490AB1" w:rsidRDefault="00490AB1">
      <w:r>
        <w:br w:type="page"/>
      </w:r>
    </w:p>
    <w:p w:rsidR="00685A04" w:rsidRDefault="00490AB1">
      <w:r>
        <w:lastRenderedPageBreak/>
        <w:t xml:space="preserve">Access </w:t>
      </w:r>
      <w:proofErr w:type="spellStart"/>
      <w:r>
        <w:t>Tracker</w:t>
      </w:r>
      <w:proofErr w:type="spellEnd"/>
    </w:p>
    <w:p w:rsidR="008936DD" w:rsidRDefault="00490AB1">
      <w:r>
        <w:rPr>
          <w:noProof/>
          <w:lang w:eastAsia="nl-BE"/>
        </w:rPr>
        <w:drawing>
          <wp:inline distT="0" distB="0" distL="0" distR="0" wp14:anchorId="6D2B8246" wp14:editId="6F587319">
            <wp:extent cx="5760720" cy="3686959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B1" w:rsidRPr="00490AB1" w:rsidRDefault="00490AB1">
      <w:pPr>
        <w:rPr>
          <w:lang w:val="en-US"/>
        </w:rPr>
      </w:pPr>
      <w:r w:rsidRPr="00490AB1">
        <w:rPr>
          <w:lang w:val="en-US"/>
        </w:rPr>
        <w:t xml:space="preserve">NAC in not </w:t>
      </w:r>
      <w:proofErr w:type="spellStart"/>
      <w:r w:rsidRPr="00490AB1">
        <w:rPr>
          <w:lang w:val="en-US"/>
        </w:rPr>
        <w:t>performaing</w:t>
      </w:r>
      <w:proofErr w:type="spellEnd"/>
      <w:r w:rsidRPr="00490AB1">
        <w:rPr>
          <w:lang w:val="en-US"/>
        </w:rPr>
        <w:t xml:space="preserve"> a </w:t>
      </w:r>
      <w:proofErr w:type="spellStart"/>
      <w:r w:rsidRPr="00490AB1">
        <w:rPr>
          <w:lang w:val="en-US"/>
        </w:rPr>
        <w:t>healthchack</w:t>
      </w:r>
      <w:proofErr w:type="spellEnd"/>
      <w:r w:rsidRPr="00490AB1">
        <w:rPr>
          <w:lang w:val="en-US"/>
        </w:rPr>
        <w:t xml:space="preserve"> task only fort his system and </w:t>
      </w:r>
      <w:proofErr w:type="spellStart"/>
      <w:r w:rsidRPr="00490AB1">
        <w:rPr>
          <w:lang w:val="en-US"/>
        </w:rPr>
        <w:t>certian</w:t>
      </w:r>
      <w:proofErr w:type="spellEnd"/>
      <w:r w:rsidRPr="00490AB1">
        <w:rPr>
          <w:lang w:val="en-US"/>
        </w:rPr>
        <w:t xml:space="preserve"> time period.</w:t>
      </w:r>
      <w:r>
        <w:rPr>
          <w:lang w:val="en-US"/>
        </w:rPr>
        <w:t xml:space="preserve"> But it perform good for all other system.</w:t>
      </w:r>
      <w:r w:rsidRPr="00490AB1">
        <w:rPr>
          <w:lang w:val="en-US"/>
        </w:rPr>
        <w:t xml:space="preserve">   </w:t>
      </w:r>
    </w:p>
    <w:p w:rsidR="00490AB1" w:rsidRPr="00490AB1" w:rsidRDefault="00490AB1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6A155172" wp14:editId="32188106">
            <wp:extent cx="5760720" cy="3691246"/>
            <wp:effectExtent l="0" t="0" r="0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AB1" w:rsidRPr="0049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D"/>
    <w:rsid w:val="00490AB1"/>
    <w:rsid w:val="00685A04"/>
    <w:rsid w:val="008936DD"/>
    <w:rsid w:val="008967F5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936DD"/>
  </w:style>
  <w:style w:type="paragraph" w:styleId="Ballontekst">
    <w:name w:val="Balloon Text"/>
    <w:basedOn w:val="Standaard"/>
    <w:link w:val="Ballonteks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936DD"/>
  </w:style>
  <w:style w:type="paragraph" w:styleId="Ballontekst">
    <w:name w:val="Balloon Text"/>
    <w:basedOn w:val="Standaard"/>
    <w:link w:val="BallontekstChar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Sabir</dc:creator>
  <cp:lastModifiedBy>Tariq Sabir</cp:lastModifiedBy>
  <cp:revision>3</cp:revision>
  <dcterms:created xsi:type="dcterms:W3CDTF">2016-11-14T19:44:00Z</dcterms:created>
  <dcterms:modified xsi:type="dcterms:W3CDTF">2016-11-15T07:38:00Z</dcterms:modified>
</cp:coreProperties>
</file>